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24" w:rsidRDefault="00057AD0">
      <w:pPr>
        <w:rPr>
          <w:noProof/>
        </w:rPr>
      </w:pPr>
      <w:r>
        <w:rPr>
          <w:rFonts w:hint="eastAsia"/>
          <w:noProof/>
        </w:rPr>
        <w:t>酒類教室紅酒櫃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32"/>
        <w:gridCol w:w="4290"/>
      </w:tblGrid>
      <w:tr w:rsidR="007C4524" w:rsidTr="00686F0C">
        <w:tc>
          <w:tcPr>
            <w:tcW w:w="8522" w:type="dxa"/>
            <w:gridSpan w:val="2"/>
          </w:tcPr>
          <w:p w:rsidR="007C4524" w:rsidRDefault="00057AD0">
            <w:r>
              <w:rPr>
                <w:rFonts w:hint="eastAsia"/>
              </w:rPr>
              <w:t>第一層</w:t>
            </w:r>
          </w:p>
        </w:tc>
      </w:tr>
      <w:tr w:rsidR="00960355" w:rsidTr="00251305">
        <w:tc>
          <w:tcPr>
            <w:tcW w:w="4232" w:type="dxa"/>
          </w:tcPr>
          <w:p w:rsidR="007C4524" w:rsidRDefault="007C4524">
            <w:r>
              <w:rPr>
                <w:noProof/>
              </w:rPr>
              <w:drawing>
                <wp:inline distT="0" distB="0" distL="0" distR="0" wp14:anchorId="4E0F68A7" wp14:editId="402EA5A9">
                  <wp:extent cx="2539794" cy="1905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834" cy="190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7C4524" w:rsidRDefault="007C4524">
            <w:r>
              <w:rPr>
                <w:noProof/>
              </w:rPr>
              <w:drawing>
                <wp:inline distT="0" distB="0" distL="0" distR="0" wp14:anchorId="589619D0" wp14:editId="11691D1A">
                  <wp:extent cx="2571750" cy="192896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505" cy="193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355" w:rsidTr="00251305">
        <w:tc>
          <w:tcPr>
            <w:tcW w:w="4232" w:type="dxa"/>
          </w:tcPr>
          <w:p w:rsidR="007C4524" w:rsidRDefault="007C4524">
            <w:proofErr w:type="spellStart"/>
            <w:r>
              <w:rPr>
                <w:rFonts w:hint="eastAsia"/>
              </w:rPr>
              <w:t>Obikwa</w:t>
            </w:r>
            <w:proofErr w:type="spellEnd"/>
            <w:r>
              <w:rPr>
                <w:rFonts w:hint="eastAsia"/>
              </w:rPr>
              <w:t xml:space="preserve"> Pinotage </w:t>
            </w:r>
            <w:r w:rsidR="00057AD0">
              <w:t>2009</w:t>
            </w:r>
          </w:p>
        </w:tc>
        <w:tc>
          <w:tcPr>
            <w:tcW w:w="4290" w:type="dxa"/>
          </w:tcPr>
          <w:p w:rsidR="007C4524" w:rsidRDefault="007C4524">
            <w:r>
              <w:t>T</w:t>
            </w:r>
            <w:r>
              <w:rPr>
                <w:rFonts w:hint="eastAsia"/>
              </w:rPr>
              <w:t xml:space="preserve">wo </w:t>
            </w:r>
            <w:r w:rsidR="00057AD0">
              <w:t>Oceans Pinotage 2009</w:t>
            </w:r>
          </w:p>
        </w:tc>
      </w:tr>
      <w:tr w:rsidR="00960355" w:rsidTr="00251305">
        <w:tc>
          <w:tcPr>
            <w:tcW w:w="4232" w:type="dxa"/>
          </w:tcPr>
          <w:p w:rsidR="007C4524" w:rsidRDefault="007C4524">
            <w:r>
              <w:rPr>
                <w:noProof/>
              </w:rPr>
              <w:drawing>
                <wp:inline distT="0" distB="0" distL="0" distR="0" wp14:anchorId="2902833F" wp14:editId="6071E1A6">
                  <wp:extent cx="2581275" cy="1936112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348" cy="19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7C4524" w:rsidRDefault="007C4524">
            <w:r>
              <w:rPr>
                <w:noProof/>
              </w:rPr>
              <w:drawing>
                <wp:inline distT="0" distB="0" distL="0" distR="0" wp14:anchorId="0BEA8E60" wp14:editId="4064B006">
                  <wp:extent cx="2638425" cy="1978977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56" cy="198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355" w:rsidTr="00251305">
        <w:tc>
          <w:tcPr>
            <w:tcW w:w="4232" w:type="dxa"/>
          </w:tcPr>
          <w:p w:rsidR="007C4524" w:rsidRDefault="007C4524">
            <w:r>
              <w:t>T</w:t>
            </w:r>
            <w:r>
              <w:rPr>
                <w:rFonts w:hint="eastAsia"/>
              </w:rPr>
              <w:t xml:space="preserve">wo </w:t>
            </w:r>
            <w:r w:rsidR="00057AD0">
              <w:t xml:space="preserve">Oceans </w:t>
            </w:r>
            <w:proofErr w:type="spellStart"/>
            <w:r w:rsidR="00057AD0">
              <w:t>Saurignon</w:t>
            </w:r>
            <w:proofErr w:type="spellEnd"/>
            <w:r w:rsidR="00057AD0">
              <w:t xml:space="preserve"> Blanc 2009</w:t>
            </w:r>
          </w:p>
        </w:tc>
        <w:tc>
          <w:tcPr>
            <w:tcW w:w="4290" w:type="dxa"/>
          </w:tcPr>
          <w:p w:rsidR="007C4524" w:rsidRDefault="007C4524">
            <w:proofErr w:type="spellStart"/>
            <w:r>
              <w:t>D</w:t>
            </w:r>
            <w:r>
              <w:rPr>
                <w:rFonts w:hint="eastAsia"/>
              </w:rPr>
              <w:t>emazel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Bordeaux</w:t>
            </w:r>
            <w:r>
              <w:rPr>
                <w:rFonts w:hint="eastAsia"/>
              </w:rPr>
              <w:t xml:space="preserve"> </w:t>
            </w:r>
            <w:r w:rsidR="00057AD0">
              <w:t>2009</w:t>
            </w:r>
          </w:p>
        </w:tc>
      </w:tr>
      <w:tr w:rsidR="00960355" w:rsidTr="00251305">
        <w:tc>
          <w:tcPr>
            <w:tcW w:w="4232" w:type="dxa"/>
          </w:tcPr>
          <w:p w:rsidR="007C4524" w:rsidRDefault="007C4524">
            <w:r>
              <w:rPr>
                <w:noProof/>
              </w:rPr>
              <w:drawing>
                <wp:inline distT="0" distB="0" distL="0" distR="0" wp14:anchorId="40FBE9B6" wp14:editId="1B41BBF8">
                  <wp:extent cx="2590592" cy="1943100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673" cy="19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7C4524" w:rsidRDefault="007C4524">
            <w:r>
              <w:rPr>
                <w:noProof/>
              </w:rPr>
              <w:drawing>
                <wp:inline distT="0" distB="0" distL="0" distR="0" wp14:anchorId="43D4CC32" wp14:editId="55AA6F5B">
                  <wp:extent cx="2505075" cy="1878958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47" cy="188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355" w:rsidTr="00251305">
        <w:tc>
          <w:tcPr>
            <w:tcW w:w="4232" w:type="dxa"/>
          </w:tcPr>
          <w:p w:rsidR="007C4524" w:rsidRDefault="007C4524">
            <w:proofErr w:type="spellStart"/>
            <w:r>
              <w:t>L</w:t>
            </w:r>
            <w:r>
              <w:rPr>
                <w:rFonts w:hint="eastAsia"/>
              </w:rPr>
              <w:t>angguth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 w:rsidR="00057AD0">
              <w:t>Erben</w:t>
            </w:r>
            <w:proofErr w:type="spellEnd"/>
            <w:r w:rsidR="00057AD0">
              <w:t xml:space="preserve"> </w:t>
            </w:r>
            <w:proofErr w:type="spellStart"/>
            <w:r w:rsidR="00057AD0">
              <w:t>Spatles</w:t>
            </w:r>
            <w:proofErr w:type="spellEnd"/>
            <w:r w:rsidR="00057AD0">
              <w:t xml:space="preserve"> 2007</w:t>
            </w:r>
          </w:p>
        </w:tc>
        <w:tc>
          <w:tcPr>
            <w:tcW w:w="4290" w:type="dxa"/>
          </w:tcPr>
          <w:p w:rsidR="007C4524" w:rsidRDefault="00686F0C">
            <w:proofErr w:type="spellStart"/>
            <w:r>
              <w:t>C</w:t>
            </w:r>
            <w:r>
              <w:rPr>
                <w:rFonts w:hint="eastAsia"/>
              </w:rPr>
              <w:t>alvet</w:t>
            </w:r>
            <w:proofErr w:type="spellEnd"/>
            <w:r>
              <w:rPr>
                <w:rFonts w:hint="eastAsia"/>
              </w:rPr>
              <w:t xml:space="preserve"> </w:t>
            </w:r>
            <w:r w:rsidR="00057AD0">
              <w:t>Reserve 2006 Sauvignon Blanc Bordeaux</w:t>
            </w:r>
          </w:p>
        </w:tc>
      </w:tr>
      <w:tr w:rsidR="00960355" w:rsidTr="00251305">
        <w:tc>
          <w:tcPr>
            <w:tcW w:w="4232" w:type="dxa"/>
          </w:tcPr>
          <w:p w:rsidR="007C4524" w:rsidRPr="00686F0C" w:rsidRDefault="00686F0C">
            <w:r>
              <w:rPr>
                <w:noProof/>
              </w:rPr>
              <w:lastRenderedPageBreak/>
              <w:drawing>
                <wp:inline distT="0" distB="0" distL="0" distR="0" wp14:anchorId="3EA11D26" wp14:editId="45E80821">
                  <wp:extent cx="2514398" cy="188595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02" cy="188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7C4524" w:rsidRDefault="00686F0C">
            <w:r>
              <w:rPr>
                <w:noProof/>
              </w:rPr>
              <w:drawing>
                <wp:inline distT="0" distB="0" distL="0" distR="0" wp14:anchorId="718CC535" wp14:editId="40767FAF">
                  <wp:extent cx="2577892" cy="193357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71" cy="193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0C" w:rsidTr="00251305">
        <w:tc>
          <w:tcPr>
            <w:tcW w:w="4232" w:type="dxa"/>
          </w:tcPr>
          <w:p w:rsidR="00686F0C" w:rsidRDefault="00686F0C">
            <w:pPr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rFonts w:hint="eastAsia"/>
                <w:noProof/>
              </w:rPr>
              <w:t xml:space="preserve">alvet </w:t>
            </w:r>
            <w:r w:rsidR="00057AD0">
              <w:rPr>
                <w:noProof/>
              </w:rPr>
              <w:t>Reserve 2006merlot Cabernet Sauvignon Bordeaux</w:t>
            </w:r>
          </w:p>
        </w:tc>
        <w:tc>
          <w:tcPr>
            <w:tcW w:w="4290" w:type="dxa"/>
          </w:tcPr>
          <w:p w:rsidR="00686F0C" w:rsidRDefault="00686F0C">
            <w:r>
              <w:t>Chablis</w:t>
            </w:r>
            <w:r>
              <w:rPr>
                <w:rFonts w:hint="eastAsia"/>
              </w:rPr>
              <w:t xml:space="preserve"> </w:t>
            </w:r>
            <w:r w:rsidR="00057AD0">
              <w:t>2010</w:t>
            </w:r>
          </w:p>
        </w:tc>
      </w:tr>
      <w:tr w:rsidR="00686F0C" w:rsidTr="00251305">
        <w:tc>
          <w:tcPr>
            <w:tcW w:w="4232" w:type="dxa"/>
          </w:tcPr>
          <w:p w:rsidR="00686F0C" w:rsidRDefault="00686F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16888" wp14:editId="45C3EA98">
                  <wp:extent cx="2514600" cy="188610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20" cy="188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686F0C" w:rsidRDefault="00686F0C"/>
        </w:tc>
      </w:tr>
      <w:tr w:rsidR="00686F0C" w:rsidTr="00251305">
        <w:tc>
          <w:tcPr>
            <w:tcW w:w="4232" w:type="dxa"/>
          </w:tcPr>
          <w:p w:rsidR="00686F0C" w:rsidRDefault="00686F0C">
            <w:pPr>
              <w:rPr>
                <w:noProof/>
              </w:rPr>
            </w:pPr>
            <w:r>
              <w:rPr>
                <w:noProof/>
              </w:rPr>
              <w:t>G</w:t>
            </w:r>
            <w:r>
              <w:rPr>
                <w:rFonts w:hint="eastAsia"/>
                <w:noProof/>
              </w:rPr>
              <w:t xml:space="preserve">ogliardo </w:t>
            </w:r>
            <w:r w:rsidR="00057AD0">
              <w:rPr>
                <w:noProof/>
              </w:rPr>
              <w:t>Villa 2006</w:t>
            </w:r>
          </w:p>
        </w:tc>
        <w:tc>
          <w:tcPr>
            <w:tcW w:w="4290" w:type="dxa"/>
          </w:tcPr>
          <w:p w:rsidR="00686F0C" w:rsidRDefault="00686F0C"/>
        </w:tc>
      </w:tr>
      <w:tr w:rsidR="00686F0C" w:rsidTr="008F7B7D">
        <w:tc>
          <w:tcPr>
            <w:tcW w:w="8522" w:type="dxa"/>
            <w:gridSpan w:val="2"/>
          </w:tcPr>
          <w:p w:rsidR="00686F0C" w:rsidRDefault="00057AD0">
            <w:r>
              <w:rPr>
                <w:rFonts w:hint="eastAsia"/>
              </w:rPr>
              <w:t>第二層</w:t>
            </w:r>
          </w:p>
        </w:tc>
      </w:tr>
      <w:tr w:rsidR="00686F0C" w:rsidTr="00251305">
        <w:tc>
          <w:tcPr>
            <w:tcW w:w="4232" w:type="dxa"/>
          </w:tcPr>
          <w:p w:rsidR="00686F0C" w:rsidRDefault="00D273E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5A223" wp14:editId="35E9CE11">
                  <wp:extent cx="2501699" cy="187642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77" cy="187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686F0C" w:rsidRDefault="00D273E7">
            <w:r>
              <w:rPr>
                <w:noProof/>
              </w:rPr>
              <w:drawing>
                <wp:inline distT="0" distB="0" distL="0" distR="0" wp14:anchorId="6593223D" wp14:editId="5895639D">
                  <wp:extent cx="2539796" cy="1905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82" cy="190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0C" w:rsidTr="00251305">
        <w:tc>
          <w:tcPr>
            <w:tcW w:w="4232" w:type="dxa"/>
          </w:tcPr>
          <w:p w:rsidR="00686F0C" w:rsidRDefault="00D273E7">
            <w:pPr>
              <w:rPr>
                <w:noProof/>
              </w:rPr>
            </w:pPr>
            <w:r>
              <w:rPr>
                <w:noProof/>
              </w:rPr>
              <w:t>B</w:t>
            </w:r>
            <w:r>
              <w:rPr>
                <w:rFonts w:hint="eastAsia"/>
                <w:noProof/>
              </w:rPr>
              <w:t xml:space="preserve">lanc </w:t>
            </w:r>
            <w:r w:rsidR="00057AD0">
              <w:rPr>
                <w:noProof/>
              </w:rPr>
              <w:t>De Blancs Jcques Pelvas</w:t>
            </w:r>
          </w:p>
        </w:tc>
        <w:tc>
          <w:tcPr>
            <w:tcW w:w="4290" w:type="dxa"/>
          </w:tcPr>
          <w:p w:rsidR="00686F0C" w:rsidRDefault="00057AD0">
            <w:r>
              <w:t>I’Ss Wine Natural Sweet Wine</w:t>
            </w:r>
          </w:p>
        </w:tc>
      </w:tr>
      <w:tr w:rsidR="00686F0C" w:rsidTr="00251305">
        <w:tc>
          <w:tcPr>
            <w:tcW w:w="4232" w:type="dxa"/>
          </w:tcPr>
          <w:p w:rsidR="00686F0C" w:rsidRPr="00D273E7" w:rsidRDefault="00D273E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9D9686" wp14:editId="72A45178">
                  <wp:extent cx="2514397" cy="1885950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718" cy="188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686F0C" w:rsidRDefault="00E650FD">
            <w:r>
              <w:rPr>
                <w:noProof/>
              </w:rPr>
              <w:drawing>
                <wp:inline distT="0" distB="0" distL="0" distR="0" wp14:anchorId="24D64AAE" wp14:editId="4BFBB6C6">
                  <wp:extent cx="2581275" cy="1936112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28" cy="193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0C" w:rsidTr="00251305">
        <w:tc>
          <w:tcPr>
            <w:tcW w:w="4232" w:type="dxa"/>
          </w:tcPr>
          <w:p w:rsidR="00686F0C" w:rsidRDefault="00D273E7">
            <w:pPr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rFonts w:hint="eastAsia"/>
                <w:noProof/>
              </w:rPr>
              <w:t xml:space="preserve">insault </w:t>
            </w:r>
            <w:r w:rsidR="00057AD0">
              <w:rPr>
                <w:noProof/>
              </w:rPr>
              <w:t>L’Heritage De Carillan</w:t>
            </w:r>
          </w:p>
        </w:tc>
        <w:tc>
          <w:tcPr>
            <w:tcW w:w="4290" w:type="dxa"/>
          </w:tcPr>
          <w:p w:rsidR="00686F0C" w:rsidRDefault="00E650FD">
            <w:r>
              <w:t>C</w:t>
            </w:r>
            <w:r>
              <w:rPr>
                <w:rFonts w:hint="eastAsia"/>
              </w:rPr>
              <w:t xml:space="preserve">otes </w:t>
            </w:r>
            <w:r w:rsidR="00057AD0">
              <w:t>De Rhone 2006</w:t>
            </w:r>
          </w:p>
        </w:tc>
      </w:tr>
      <w:tr w:rsidR="00686F0C" w:rsidTr="00251305">
        <w:tc>
          <w:tcPr>
            <w:tcW w:w="4232" w:type="dxa"/>
          </w:tcPr>
          <w:p w:rsidR="00686F0C" w:rsidRDefault="00E650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2C6D84" wp14:editId="69723EFC">
                  <wp:extent cx="2552700" cy="1914678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664" cy="191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686F0C" w:rsidRDefault="00960355">
            <w:r>
              <w:rPr>
                <w:noProof/>
              </w:rPr>
              <w:drawing>
                <wp:inline distT="0" distB="0" distL="0" distR="0" wp14:anchorId="5EE7482D" wp14:editId="69C8BF23">
                  <wp:extent cx="2495550" cy="187181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554" cy="187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0C" w:rsidTr="00251305">
        <w:tc>
          <w:tcPr>
            <w:tcW w:w="4232" w:type="dxa"/>
          </w:tcPr>
          <w:p w:rsidR="00686F0C" w:rsidRDefault="00960355">
            <w:pPr>
              <w:rPr>
                <w:noProof/>
              </w:rPr>
            </w:pPr>
            <w:r>
              <w:rPr>
                <w:noProof/>
              </w:rPr>
              <w:t>Y</w:t>
            </w:r>
            <w:r>
              <w:rPr>
                <w:rFonts w:hint="eastAsia"/>
                <w:noProof/>
              </w:rPr>
              <w:t xml:space="preserve">arden </w:t>
            </w:r>
            <w:r w:rsidR="00057AD0">
              <w:rPr>
                <w:noProof/>
              </w:rPr>
              <w:t>Mount Hermon Red 2003</w:t>
            </w:r>
          </w:p>
        </w:tc>
        <w:tc>
          <w:tcPr>
            <w:tcW w:w="4290" w:type="dxa"/>
          </w:tcPr>
          <w:p w:rsidR="00686F0C" w:rsidRDefault="00960355">
            <w:r>
              <w:t>M</w:t>
            </w:r>
            <w:r>
              <w:rPr>
                <w:rFonts w:hint="eastAsia"/>
              </w:rPr>
              <w:t xml:space="preserve">edoc </w:t>
            </w:r>
            <w:r w:rsidR="00057AD0">
              <w:t>2004</w:t>
            </w:r>
          </w:p>
        </w:tc>
      </w:tr>
      <w:tr w:rsidR="00686F0C" w:rsidTr="00251305">
        <w:tc>
          <w:tcPr>
            <w:tcW w:w="4232" w:type="dxa"/>
          </w:tcPr>
          <w:p w:rsidR="00686F0C" w:rsidRDefault="009603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BEEA2" wp14:editId="509E9B1C">
                  <wp:extent cx="2590592" cy="1943100"/>
                  <wp:effectExtent l="0" t="0" r="63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673" cy="19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686F0C" w:rsidRDefault="00274E9C">
            <w:r>
              <w:rPr>
                <w:noProof/>
              </w:rPr>
              <w:drawing>
                <wp:inline distT="0" distB="0" distL="0" distR="0" wp14:anchorId="6FB16E57" wp14:editId="04E2F266">
                  <wp:extent cx="2603291" cy="1952625"/>
                  <wp:effectExtent l="0" t="0" r="698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382" cy="195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355" w:rsidTr="00251305">
        <w:tc>
          <w:tcPr>
            <w:tcW w:w="4232" w:type="dxa"/>
          </w:tcPr>
          <w:p w:rsidR="00960355" w:rsidRDefault="00960355">
            <w:pPr>
              <w:rPr>
                <w:noProof/>
              </w:rPr>
            </w:pPr>
            <w:r>
              <w:rPr>
                <w:noProof/>
              </w:rPr>
              <w:t>P</w:t>
            </w:r>
            <w:r>
              <w:rPr>
                <w:rFonts w:hint="eastAsia"/>
                <w:noProof/>
              </w:rPr>
              <w:t xml:space="preserve">alais </w:t>
            </w:r>
            <w:r w:rsidR="00057AD0">
              <w:rPr>
                <w:noProof/>
              </w:rPr>
              <w:t>De Versailles Blanc De Blancs Demi-Sec</w:t>
            </w:r>
          </w:p>
        </w:tc>
        <w:tc>
          <w:tcPr>
            <w:tcW w:w="4290" w:type="dxa"/>
          </w:tcPr>
          <w:p w:rsidR="00960355" w:rsidRDefault="006A1E00">
            <w:r>
              <w:t>C</w:t>
            </w:r>
            <w:r w:rsidR="00274E9C">
              <w:rPr>
                <w:rFonts w:hint="eastAsia"/>
              </w:rPr>
              <w:t xml:space="preserve">otes </w:t>
            </w:r>
            <w:r w:rsidR="00057AD0">
              <w:t>Du Rhone 2006</w:t>
            </w:r>
          </w:p>
        </w:tc>
      </w:tr>
      <w:tr w:rsidR="00960355" w:rsidTr="00251305">
        <w:tc>
          <w:tcPr>
            <w:tcW w:w="4232" w:type="dxa"/>
          </w:tcPr>
          <w:p w:rsidR="00960355" w:rsidRDefault="006A1E0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1A7952" wp14:editId="64AD2776">
                  <wp:extent cx="2539795" cy="1905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146" cy="190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960355" w:rsidRDefault="006A1E00">
            <w:r>
              <w:rPr>
                <w:noProof/>
              </w:rPr>
              <w:drawing>
                <wp:inline distT="0" distB="0" distL="0" distR="0" wp14:anchorId="61CFD0A0" wp14:editId="7C838681">
                  <wp:extent cx="2603291" cy="1952625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10" cy="195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355" w:rsidTr="00251305">
        <w:tc>
          <w:tcPr>
            <w:tcW w:w="4232" w:type="dxa"/>
          </w:tcPr>
          <w:p w:rsidR="00960355" w:rsidRDefault="006A1E00">
            <w:pPr>
              <w:rPr>
                <w:noProof/>
              </w:rPr>
            </w:pPr>
            <w:r>
              <w:rPr>
                <w:noProof/>
              </w:rPr>
              <w:t>R</w:t>
            </w:r>
            <w:r>
              <w:rPr>
                <w:rFonts w:hint="eastAsia"/>
                <w:noProof/>
              </w:rPr>
              <w:t xml:space="preserve">uster </w:t>
            </w:r>
            <w:r w:rsidR="00BE0FB8">
              <w:rPr>
                <w:noProof/>
              </w:rPr>
              <w:t xml:space="preserve">Neuburger Auslese </w:t>
            </w:r>
            <w:r w:rsidR="00057AD0">
              <w:rPr>
                <w:noProof/>
              </w:rPr>
              <w:t>1995</w:t>
            </w:r>
          </w:p>
        </w:tc>
        <w:tc>
          <w:tcPr>
            <w:tcW w:w="4290" w:type="dxa"/>
          </w:tcPr>
          <w:p w:rsidR="00960355" w:rsidRDefault="006A1E00">
            <w:proofErr w:type="spellStart"/>
            <w:r>
              <w:t>M</w:t>
            </w:r>
            <w:r>
              <w:rPr>
                <w:rFonts w:hint="eastAsia"/>
              </w:rPr>
              <w:t>ondoro</w:t>
            </w:r>
            <w:proofErr w:type="spellEnd"/>
            <w:r>
              <w:rPr>
                <w:rFonts w:hint="eastAsia"/>
              </w:rPr>
              <w:t xml:space="preserve"> </w:t>
            </w:r>
            <w:r w:rsidR="00057AD0">
              <w:t>Asti</w:t>
            </w:r>
          </w:p>
        </w:tc>
      </w:tr>
      <w:tr w:rsidR="001978DF" w:rsidTr="002626FF">
        <w:tc>
          <w:tcPr>
            <w:tcW w:w="8522" w:type="dxa"/>
            <w:gridSpan w:val="2"/>
          </w:tcPr>
          <w:p w:rsidR="001978DF" w:rsidRDefault="00057AD0">
            <w:r>
              <w:rPr>
                <w:rFonts w:hint="eastAsia"/>
                <w:noProof/>
              </w:rPr>
              <w:t>第三層</w:t>
            </w:r>
          </w:p>
        </w:tc>
      </w:tr>
      <w:tr w:rsidR="00960355" w:rsidTr="00251305">
        <w:tc>
          <w:tcPr>
            <w:tcW w:w="4232" w:type="dxa"/>
          </w:tcPr>
          <w:p w:rsidR="00960355" w:rsidRDefault="00BE0F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614AE" wp14:editId="1F241B79">
                  <wp:extent cx="2514399" cy="1885950"/>
                  <wp:effectExtent l="0" t="0" r="63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03" cy="188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960355" w:rsidRDefault="00BE0FB8">
            <w:r>
              <w:rPr>
                <w:noProof/>
              </w:rPr>
              <w:drawing>
                <wp:inline distT="0" distB="0" distL="0" distR="0" wp14:anchorId="473EB6A4" wp14:editId="4BF18892">
                  <wp:extent cx="2552495" cy="1914525"/>
                  <wp:effectExtent l="0" t="0" r="63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546" cy="191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355" w:rsidTr="00251305">
        <w:tc>
          <w:tcPr>
            <w:tcW w:w="4232" w:type="dxa"/>
          </w:tcPr>
          <w:p w:rsidR="00960355" w:rsidRDefault="00BE0FB8">
            <w:pPr>
              <w:rPr>
                <w:noProof/>
              </w:rPr>
            </w:pPr>
            <w:r>
              <w:rPr>
                <w:rFonts w:hint="eastAsia"/>
                <w:noProof/>
              </w:rPr>
              <w:t>Aromo</w:t>
            </w:r>
          </w:p>
        </w:tc>
        <w:tc>
          <w:tcPr>
            <w:tcW w:w="4290" w:type="dxa"/>
          </w:tcPr>
          <w:p w:rsidR="00960355" w:rsidRDefault="00BE0FB8">
            <w:r>
              <w:rPr>
                <w:rFonts w:hint="eastAsia"/>
              </w:rPr>
              <w:t>Yellow Fail Shiraz</w:t>
            </w:r>
          </w:p>
        </w:tc>
      </w:tr>
      <w:tr w:rsidR="00960355" w:rsidTr="00251305">
        <w:tc>
          <w:tcPr>
            <w:tcW w:w="4232" w:type="dxa"/>
          </w:tcPr>
          <w:p w:rsidR="00960355" w:rsidRDefault="00BE0F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11E76" wp14:editId="07CA4B0B">
                  <wp:extent cx="2527098" cy="1895475"/>
                  <wp:effectExtent l="0" t="0" r="698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128" cy="18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960355" w:rsidRDefault="00BE0FB8">
            <w:r>
              <w:rPr>
                <w:noProof/>
              </w:rPr>
              <w:drawing>
                <wp:inline distT="0" distB="0" distL="0" distR="0" wp14:anchorId="76ADA4FB" wp14:editId="7E9F3607">
                  <wp:extent cx="2552700" cy="1914679"/>
                  <wp:effectExtent l="0" t="0" r="0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31" cy="191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355" w:rsidTr="00251305">
        <w:tc>
          <w:tcPr>
            <w:tcW w:w="4232" w:type="dxa"/>
          </w:tcPr>
          <w:p w:rsidR="00960355" w:rsidRDefault="00BE0FB8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Wyndham </w:t>
            </w:r>
            <w:r w:rsidR="00057AD0">
              <w:rPr>
                <w:noProof/>
              </w:rPr>
              <w:t>Estate Bin 555</w:t>
            </w:r>
          </w:p>
        </w:tc>
        <w:tc>
          <w:tcPr>
            <w:tcW w:w="4290" w:type="dxa"/>
          </w:tcPr>
          <w:p w:rsidR="00960355" w:rsidRDefault="00BE0FB8">
            <w:bookmarkStart w:id="0" w:name="OLE_LINK1"/>
            <w:r>
              <w:rPr>
                <w:rFonts w:hint="eastAsia"/>
              </w:rPr>
              <w:t xml:space="preserve">Cuvee </w:t>
            </w:r>
            <w:r w:rsidR="00057AD0">
              <w:t xml:space="preserve">Prestige De La </w:t>
            </w:r>
            <w:proofErr w:type="spellStart"/>
            <w:r w:rsidR="00057AD0">
              <w:t>Boun</w:t>
            </w:r>
            <w:proofErr w:type="spellEnd"/>
            <w:r w:rsidR="00057AD0">
              <w:t xml:space="preserve"> 2008</w:t>
            </w:r>
            <w:bookmarkEnd w:id="0"/>
          </w:p>
        </w:tc>
      </w:tr>
      <w:tr w:rsidR="00960355" w:rsidTr="00251305">
        <w:tc>
          <w:tcPr>
            <w:tcW w:w="4232" w:type="dxa"/>
          </w:tcPr>
          <w:p w:rsidR="00960355" w:rsidRDefault="00BE0FB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359415" wp14:editId="307ED84D">
                  <wp:extent cx="2562225" cy="1921822"/>
                  <wp:effectExtent l="0" t="0" r="0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256" cy="192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960355" w:rsidRDefault="00633DAF">
            <w:r>
              <w:rPr>
                <w:noProof/>
              </w:rPr>
              <w:drawing>
                <wp:inline distT="0" distB="0" distL="0" distR="0" wp14:anchorId="0D3CC051" wp14:editId="6EAA9BB2">
                  <wp:extent cx="2543175" cy="190753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17" cy="190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B8" w:rsidTr="00251305">
        <w:tc>
          <w:tcPr>
            <w:tcW w:w="4232" w:type="dxa"/>
          </w:tcPr>
          <w:p w:rsidR="00BE0FB8" w:rsidRDefault="00633DAF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Malambo </w:t>
            </w:r>
            <w:r w:rsidR="00057AD0">
              <w:rPr>
                <w:noProof/>
              </w:rPr>
              <w:t xml:space="preserve">Shiraz </w:t>
            </w:r>
            <w:r>
              <w:rPr>
                <w:rFonts w:hint="eastAsia"/>
                <w:noProof/>
              </w:rPr>
              <w:t xml:space="preserve">Malbec </w:t>
            </w:r>
            <w:r w:rsidR="00057AD0">
              <w:rPr>
                <w:noProof/>
              </w:rPr>
              <w:t>2009</w:t>
            </w:r>
          </w:p>
        </w:tc>
        <w:tc>
          <w:tcPr>
            <w:tcW w:w="4290" w:type="dxa"/>
          </w:tcPr>
          <w:p w:rsidR="00BE0FB8" w:rsidRDefault="00633DAF">
            <w:r>
              <w:t>G</w:t>
            </w:r>
            <w:r>
              <w:rPr>
                <w:rFonts w:hint="eastAsia"/>
              </w:rPr>
              <w:t>raham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 w:rsidR="00057AD0">
              <w:t>Fine Ruby Port</w:t>
            </w:r>
          </w:p>
        </w:tc>
      </w:tr>
      <w:tr w:rsidR="00BE0FB8" w:rsidTr="00251305">
        <w:tc>
          <w:tcPr>
            <w:tcW w:w="4232" w:type="dxa"/>
          </w:tcPr>
          <w:p w:rsidR="00BE0FB8" w:rsidRDefault="002D2F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00C3C" wp14:editId="53524338">
                  <wp:extent cx="2565194" cy="1924050"/>
                  <wp:effectExtent l="0" t="0" r="698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255" cy="192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BE0FB8" w:rsidRDefault="00BE0FB8"/>
        </w:tc>
      </w:tr>
      <w:tr w:rsidR="00BE0FB8" w:rsidTr="00251305">
        <w:tc>
          <w:tcPr>
            <w:tcW w:w="4232" w:type="dxa"/>
          </w:tcPr>
          <w:p w:rsidR="00BE0FB8" w:rsidRDefault="002D2FE0">
            <w:pPr>
              <w:rPr>
                <w:noProof/>
              </w:rPr>
            </w:pPr>
            <w:r>
              <w:rPr>
                <w:noProof/>
              </w:rPr>
              <w:t>B</w:t>
            </w:r>
            <w:r>
              <w:rPr>
                <w:rFonts w:hint="eastAsia"/>
                <w:noProof/>
              </w:rPr>
              <w:t xml:space="preserve">ordeaux </w:t>
            </w:r>
            <w:r w:rsidR="00057AD0">
              <w:rPr>
                <w:noProof/>
              </w:rPr>
              <w:t>Appellation Boreaux Controlee</w:t>
            </w:r>
          </w:p>
        </w:tc>
        <w:tc>
          <w:tcPr>
            <w:tcW w:w="4290" w:type="dxa"/>
          </w:tcPr>
          <w:p w:rsidR="00BE0FB8" w:rsidRDefault="00BE0FB8"/>
        </w:tc>
      </w:tr>
      <w:tr w:rsidR="002D2FE0" w:rsidTr="00427990">
        <w:tc>
          <w:tcPr>
            <w:tcW w:w="8522" w:type="dxa"/>
            <w:gridSpan w:val="2"/>
          </w:tcPr>
          <w:p w:rsidR="002D2FE0" w:rsidRDefault="00057AD0">
            <w:r>
              <w:rPr>
                <w:rFonts w:hint="eastAsia"/>
                <w:noProof/>
              </w:rPr>
              <w:t>第四層</w:t>
            </w:r>
          </w:p>
        </w:tc>
      </w:tr>
      <w:tr w:rsidR="00BE0FB8" w:rsidTr="00251305">
        <w:tc>
          <w:tcPr>
            <w:tcW w:w="4232" w:type="dxa"/>
          </w:tcPr>
          <w:p w:rsidR="00BE0FB8" w:rsidRDefault="00816F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F78B5" wp14:editId="2F1676D8">
                  <wp:extent cx="2505075" cy="1878957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947" cy="188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BE0FB8" w:rsidRDefault="004C05AB">
            <w:r>
              <w:rPr>
                <w:noProof/>
              </w:rPr>
              <w:drawing>
                <wp:inline distT="0" distB="0" distL="0" distR="0" wp14:anchorId="0BDA1410" wp14:editId="48406A40">
                  <wp:extent cx="2590592" cy="1943100"/>
                  <wp:effectExtent l="0" t="0" r="63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40" cy="194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B8" w:rsidTr="00251305">
        <w:tc>
          <w:tcPr>
            <w:tcW w:w="4232" w:type="dxa"/>
          </w:tcPr>
          <w:p w:rsidR="00BE0FB8" w:rsidRDefault="004C05AB">
            <w:pPr>
              <w:rPr>
                <w:noProof/>
              </w:rPr>
            </w:pPr>
            <w:r>
              <w:rPr>
                <w:noProof/>
              </w:rPr>
              <w:t>L</w:t>
            </w:r>
            <w:r>
              <w:rPr>
                <w:rFonts w:hint="eastAsia"/>
                <w:noProof/>
              </w:rPr>
              <w:t xml:space="preserve">os </w:t>
            </w:r>
            <w:r w:rsidR="00057AD0">
              <w:rPr>
                <w:noProof/>
              </w:rPr>
              <w:t>Vacos Grand Reserve 2009</w:t>
            </w:r>
          </w:p>
        </w:tc>
        <w:tc>
          <w:tcPr>
            <w:tcW w:w="4290" w:type="dxa"/>
          </w:tcPr>
          <w:p w:rsidR="00BE0FB8" w:rsidRDefault="004C05AB">
            <w:r>
              <w:t>C</w:t>
            </w:r>
            <w:r>
              <w:rPr>
                <w:rFonts w:hint="eastAsia"/>
              </w:rPr>
              <w:t xml:space="preserve">roix </w:t>
            </w:r>
            <w:r w:rsidR="00057AD0">
              <w:t xml:space="preserve">De </w:t>
            </w:r>
            <w:proofErr w:type="spellStart"/>
            <w:r w:rsidR="00057AD0">
              <w:t>Beaucaillou</w:t>
            </w:r>
            <w:proofErr w:type="spellEnd"/>
            <w:r w:rsidR="00057AD0">
              <w:t xml:space="preserve"> 2005 Saint</w:t>
            </w:r>
          </w:p>
        </w:tc>
      </w:tr>
      <w:tr w:rsidR="00BE0FB8" w:rsidTr="00251305">
        <w:tc>
          <w:tcPr>
            <w:tcW w:w="4232" w:type="dxa"/>
          </w:tcPr>
          <w:p w:rsidR="00BE0FB8" w:rsidRDefault="004C05A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9E0969" wp14:editId="70DBD92F">
                  <wp:extent cx="2539796" cy="1905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836" cy="190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BE0FB8" w:rsidRDefault="004C05AB">
            <w:r>
              <w:rPr>
                <w:noProof/>
              </w:rPr>
              <w:drawing>
                <wp:inline distT="0" distB="0" distL="0" distR="0" wp14:anchorId="3D27CA53" wp14:editId="3A899B5C">
                  <wp:extent cx="2539797" cy="1905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41" cy="190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B8" w:rsidTr="00251305">
        <w:tc>
          <w:tcPr>
            <w:tcW w:w="4232" w:type="dxa"/>
          </w:tcPr>
          <w:p w:rsidR="00BE0FB8" w:rsidRDefault="004C05AB">
            <w:pPr>
              <w:rPr>
                <w:noProof/>
              </w:rPr>
            </w:pPr>
            <w:r>
              <w:rPr>
                <w:noProof/>
              </w:rPr>
              <w:t>S</w:t>
            </w:r>
            <w:r>
              <w:rPr>
                <w:rFonts w:hint="eastAsia"/>
                <w:noProof/>
              </w:rPr>
              <w:t xml:space="preserve">eppelt </w:t>
            </w:r>
            <w:r w:rsidR="00057AD0">
              <w:rPr>
                <w:noProof/>
              </w:rPr>
              <w:t>Solero Sherry Cream</w:t>
            </w:r>
          </w:p>
        </w:tc>
        <w:tc>
          <w:tcPr>
            <w:tcW w:w="4290" w:type="dxa"/>
          </w:tcPr>
          <w:p w:rsidR="00BE0FB8" w:rsidRDefault="004C05AB">
            <w:r>
              <w:t>V</w:t>
            </w:r>
            <w:r>
              <w:rPr>
                <w:rFonts w:hint="eastAsia"/>
              </w:rPr>
              <w:t xml:space="preserve">in </w:t>
            </w:r>
            <w:r w:rsidR="00057AD0">
              <w:t>De Table Rouge</w:t>
            </w:r>
          </w:p>
        </w:tc>
      </w:tr>
      <w:tr w:rsidR="00BE0FB8" w:rsidTr="00251305">
        <w:tc>
          <w:tcPr>
            <w:tcW w:w="4232" w:type="dxa"/>
          </w:tcPr>
          <w:p w:rsidR="00BE0FB8" w:rsidRDefault="004C05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D5EC21" wp14:editId="1BD06537">
                  <wp:extent cx="2565195" cy="1924050"/>
                  <wp:effectExtent l="0" t="0" r="698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301" cy="192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BE0FB8" w:rsidRDefault="004C05AB">
            <w:r>
              <w:rPr>
                <w:noProof/>
              </w:rPr>
              <w:drawing>
                <wp:inline distT="0" distB="0" distL="0" distR="0" wp14:anchorId="24C79D70" wp14:editId="18EF9CD8">
                  <wp:extent cx="2543175" cy="190753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17" cy="190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B8" w:rsidTr="00251305">
        <w:tc>
          <w:tcPr>
            <w:tcW w:w="4232" w:type="dxa"/>
          </w:tcPr>
          <w:p w:rsidR="00BE0FB8" w:rsidRDefault="004C05AB">
            <w:pPr>
              <w:rPr>
                <w:noProof/>
              </w:rPr>
            </w:pPr>
            <w:r>
              <w:rPr>
                <w:noProof/>
              </w:rPr>
              <w:t>M</w:t>
            </w:r>
            <w:r>
              <w:rPr>
                <w:rFonts w:hint="eastAsia"/>
                <w:noProof/>
              </w:rPr>
              <w:t xml:space="preserve">edi </w:t>
            </w:r>
            <w:r w:rsidR="00057AD0">
              <w:rPr>
                <w:noProof/>
              </w:rPr>
              <w:t>Rouge</w:t>
            </w:r>
          </w:p>
        </w:tc>
        <w:tc>
          <w:tcPr>
            <w:tcW w:w="4290" w:type="dxa"/>
          </w:tcPr>
          <w:p w:rsidR="00BE0FB8" w:rsidRDefault="00C51F18">
            <w:r>
              <w:t>C</w:t>
            </w:r>
            <w:r>
              <w:rPr>
                <w:rFonts w:hint="eastAsia"/>
              </w:rPr>
              <w:t xml:space="preserve">hateau </w:t>
            </w:r>
            <w:proofErr w:type="spellStart"/>
            <w:r w:rsidR="00057AD0">
              <w:t>Sanvage</w:t>
            </w:r>
            <w:proofErr w:type="spellEnd"/>
            <w:r w:rsidR="00057AD0">
              <w:t xml:space="preserve"> Premieres Cotes</w:t>
            </w:r>
          </w:p>
        </w:tc>
      </w:tr>
      <w:tr w:rsidR="002D2FE0" w:rsidTr="00251305">
        <w:tc>
          <w:tcPr>
            <w:tcW w:w="4232" w:type="dxa"/>
          </w:tcPr>
          <w:p w:rsidR="002D2FE0" w:rsidRDefault="00C51F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76D77" wp14:editId="242F6033">
                  <wp:extent cx="2603291" cy="1952625"/>
                  <wp:effectExtent l="0" t="0" r="698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95" cy="195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2D2FE0" w:rsidRDefault="00C51F18">
            <w:r>
              <w:rPr>
                <w:noProof/>
              </w:rPr>
              <w:drawing>
                <wp:inline distT="0" distB="0" distL="0" distR="0" wp14:anchorId="488A42A5" wp14:editId="7B2B7DAB">
                  <wp:extent cx="2577893" cy="193357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963" cy="193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FE0" w:rsidTr="00251305">
        <w:tc>
          <w:tcPr>
            <w:tcW w:w="4232" w:type="dxa"/>
          </w:tcPr>
          <w:p w:rsidR="002D2FE0" w:rsidRDefault="00C51F18">
            <w:pPr>
              <w:rPr>
                <w:noProof/>
              </w:rPr>
            </w:pPr>
            <w:r>
              <w:rPr>
                <w:noProof/>
              </w:rPr>
              <w:t>J</w:t>
            </w:r>
            <w:r>
              <w:rPr>
                <w:rFonts w:hint="eastAsia"/>
                <w:noProof/>
              </w:rPr>
              <w:t>acob</w:t>
            </w:r>
            <w:r>
              <w:rPr>
                <w:noProof/>
              </w:rPr>
              <w:t>’</w:t>
            </w:r>
            <w:r>
              <w:rPr>
                <w:rFonts w:hint="eastAsia"/>
                <w:noProof/>
              </w:rPr>
              <w:t xml:space="preserve">s </w:t>
            </w:r>
            <w:r w:rsidR="00057AD0">
              <w:rPr>
                <w:noProof/>
              </w:rPr>
              <w:t>Creek Shiraz Cabernet Vintage 2007</w:t>
            </w:r>
          </w:p>
        </w:tc>
        <w:tc>
          <w:tcPr>
            <w:tcW w:w="4290" w:type="dxa"/>
          </w:tcPr>
          <w:p w:rsidR="002D2FE0" w:rsidRDefault="00C51F18">
            <w:r>
              <w:t>C</w:t>
            </w:r>
            <w:r>
              <w:rPr>
                <w:rFonts w:hint="eastAsia"/>
              </w:rPr>
              <w:t xml:space="preserve">hateau </w:t>
            </w:r>
            <w:r w:rsidR="00057AD0">
              <w:t xml:space="preserve">De </w:t>
            </w:r>
            <w:proofErr w:type="spellStart"/>
            <w:r w:rsidR="00057AD0">
              <w:t>Bechaud</w:t>
            </w:r>
            <w:proofErr w:type="spellEnd"/>
            <w:r w:rsidR="00057AD0">
              <w:t xml:space="preserve"> 1995</w:t>
            </w:r>
          </w:p>
        </w:tc>
      </w:tr>
      <w:tr w:rsidR="002D2FE0" w:rsidTr="00251305">
        <w:tc>
          <w:tcPr>
            <w:tcW w:w="4232" w:type="dxa"/>
          </w:tcPr>
          <w:p w:rsidR="002D2FE0" w:rsidRDefault="00C51F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7AB31D" wp14:editId="11362F7D">
                  <wp:extent cx="2552495" cy="1914525"/>
                  <wp:effectExtent l="0" t="0" r="63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545" cy="191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2D2FE0" w:rsidRDefault="00C51F18">
            <w:r>
              <w:rPr>
                <w:noProof/>
              </w:rPr>
              <w:drawing>
                <wp:inline distT="0" distB="0" distL="0" distR="0" wp14:anchorId="66C87A9E" wp14:editId="3414DFAF">
                  <wp:extent cx="2552700" cy="1914679"/>
                  <wp:effectExtent l="0" t="0" r="0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859" cy="191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FE0" w:rsidTr="00251305">
        <w:tc>
          <w:tcPr>
            <w:tcW w:w="4232" w:type="dxa"/>
          </w:tcPr>
          <w:p w:rsidR="002D2FE0" w:rsidRDefault="00C51F18">
            <w:pPr>
              <w:rPr>
                <w:noProof/>
              </w:rPr>
            </w:pPr>
            <w:r>
              <w:rPr>
                <w:noProof/>
              </w:rPr>
              <w:t>B</w:t>
            </w:r>
            <w:r>
              <w:rPr>
                <w:rFonts w:hint="eastAsia"/>
                <w:noProof/>
              </w:rPr>
              <w:t xml:space="preserve">ourgogne </w:t>
            </w:r>
            <w:r w:rsidR="00057AD0">
              <w:rPr>
                <w:noProof/>
              </w:rPr>
              <w:t>Pinot Noir Appellation</w:t>
            </w:r>
          </w:p>
        </w:tc>
        <w:tc>
          <w:tcPr>
            <w:tcW w:w="4290" w:type="dxa"/>
          </w:tcPr>
          <w:p w:rsidR="002D2FE0" w:rsidRDefault="00C51F18">
            <w:r>
              <w:t>C</w:t>
            </w:r>
            <w:r>
              <w:rPr>
                <w:rFonts w:hint="eastAsia"/>
              </w:rPr>
              <w:t xml:space="preserve">hateau </w:t>
            </w:r>
            <w:proofErr w:type="spellStart"/>
            <w:r w:rsidR="00057AD0">
              <w:t>Catemerle</w:t>
            </w:r>
            <w:proofErr w:type="spellEnd"/>
            <w:r w:rsidR="00057AD0">
              <w:t xml:space="preserve"> 1999</w:t>
            </w:r>
          </w:p>
        </w:tc>
      </w:tr>
      <w:tr w:rsidR="002D2FE0" w:rsidTr="00251305">
        <w:tc>
          <w:tcPr>
            <w:tcW w:w="4232" w:type="dxa"/>
          </w:tcPr>
          <w:p w:rsidR="002D2FE0" w:rsidRDefault="00C51F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8ADF5" wp14:editId="35F6686C">
                  <wp:extent cx="2514398" cy="1885950"/>
                  <wp:effectExtent l="0" t="0" r="63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8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18" cy="188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2D2FE0" w:rsidRDefault="002D2FE0"/>
        </w:tc>
      </w:tr>
      <w:tr w:rsidR="002D2FE0" w:rsidTr="00251305">
        <w:tc>
          <w:tcPr>
            <w:tcW w:w="4232" w:type="dxa"/>
          </w:tcPr>
          <w:p w:rsidR="002D2FE0" w:rsidRDefault="005E703C">
            <w:pPr>
              <w:rPr>
                <w:noProof/>
              </w:rPr>
            </w:pPr>
            <w:r>
              <w:rPr>
                <w:noProof/>
              </w:rPr>
              <w:t>M</w:t>
            </w:r>
            <w:r>
              <w:rPr>
                <w:rFonts w:hint="eastAsia"/>
                <w:noProof/>
              </w:rPr>
              <w:t xml:space="preserve">outon </w:t>
            </w:r>
            <w:r w:rsidR="00057AD0">
              <w:rPr>
                <w:noProof/>
              </w:rPr>
              <w:t>Cadet 2004 Bordeaux</w:t>
            </w:r>
          </w:p>
        </w:tc>
        <w:tc>
          <w:tcPr>
            <w:tcW w:w="4290" w:type="dxa"/>
          </w:tcPr>
          <w:p w:rsidR="002D2FE0" w:rsidRDefault="002D2FE0"/>
        </w:tc>
      </w:tr>
      <w:tr w:rsidR="005E703C" w:rsidTr="007B3C18">
        <w:tc>
          <w:tcPr>
            <w:tcW w:w="8522" w:type="dxa"/>
            <w:gridSpan w:val="2"/>
          </w:tcPr>
          <w:p w:rsidR="005E703C" w:rsidRDefault="00057AD0">
            <w:r>
              <w:rPr>
                <w:rFonts w:hint="eastAsia"/>
                <w:noProof/>
              </w:rPr>
              <w:t>第五層</w:t>
            </w:r>
          </w:p>
        </w:tc>
      </w:tr>
      <w:tr w:rsidR="00BE0FB8" w:rsidTr="00251305">
        <w:tc>
          <w:tcPr>
            <w:tcW w:w="4232" w:type="dxa"/>
          </w:tcPr>
          <w:p w:rsidR="00BE0FB8" w:rsidRDefault="005E70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0F2EE" wp14:editId="47248407">
                  <wp:extent cx="2552700" cy="1914678"/>
                  <wp:effectExtent l="0" t="0" r="0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620" cy="191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BE0FB8" w:rsidRDefault="00274E9C">
            <w:r>
              <w:rPr>
                <w:noProof/>
              </w:rPr>
              <w:drawing>
                <wp:inline distT="0" distB="0" distL="0" distR="0" wp14:anchorId="5EE9EC23" wp14:editId="4F14F49F">
                  <wp:extent cx="2565194" cy="1924050"/>
                  <wp:effectExtent l="0" t="0" r="698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254" cy="192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3C" w:rsidTr="00251305">
        <w:tc>
          <w:tcPr>
            <w:tcW w:w="4232" w:type="dxa"/>
          </w:tcPr>
          <w:p w:rsidR="005E703C" w:rsidRDefault="00274E9C">
            <w:pPr>
              <w:rPr>
                <w:noProof/>
              </w:rPr>
            </w:pPr>
            <w:r>
              <w:rPr>
                <w:noProof/>
              </w:rPr>
              <w:t>L</w:t>
            </w:r>
            <w:r>
              <w:rPr>
                <w:rFonts w:hint="eastAsia"/>
                <w:noProof/>
              </w:rPr>
              <w:t xml:space="preserve">ouis </w:t>
            </w:r>
            <w:r w:rsidR="00057AD0">
              <w:rPr>
                <w:noProof/>
              </w:rPr>
              <w:t>Jadot 2008 Beaujolais-Villages Primeur</w:t>
            </w:r>
          </w:p>
        </w:tc>
        <w:tc>
          <w:tcPr>
            <w:tcW w:w="4290" w:type="dxa"/>
          </w:tcPr>
          <w:p w:rsidR="005E703C" w:rsidRDefault="00274E9C">
            <w:r>
              <w:t>D</w:t>
            </w:r>
            <w:r>
              <w:rPr>
                <w:rFonts w:hint="eastAsia"/>
              </w:rPr>
              <w:t xml:space="preserve">on </w:t>
            </w:r>
            <w:r w:rsidR="00057AD0">
              <w:t xml:space="preserve">David </w:t>
            </w:r>
            <w:r>
              <w:t>Malbec</w:t>
            </w:r>
            <w:r>
              <w:rPr>
                <w:rFonts w:hint="eastAsia"/>
              </w:rPr>
              <w:t xml:space="preserve"> </w:t>
            </w:r>
            <w:r w:rsidR="00057AD0">
              <w:t>Reserve 2010</w:t>
            </w:r>
          </w:p>
        </w:tc>
      </w:tr>
      <w:tr w:rsidR="005E703C" w:rsidTr="00251305">
        <w:tc>
          <w:tcPr>
            <w:tcW w:w="4232" w:type="dxa"/>
          </w:tcPr>
          <w:p w:rsidR="005E703C" w:rsidRDefault="00274E9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9C6F53" wp14:editId="446775E1">
                  <wp:extent cx="2577894" cy="193357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970" cy="193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5E703C" w:rsidRDefault="00274E9C">
            <w:r>
              <w:rPr>
                <w:noProof/>
              </w:rPr>
              <w:drawing>
                <wp:inline distT="0" distB="0" distL="0" distR="0" wp14:anchorId="50221174" wp14:editId="46046B61">
                  <wp:extent cx="2571750" cy="1928965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15" cy="193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3C" w:rsidTr="00251305">
        <w:tc>
          <w:tcPr>
            <w:tcW w:w="4232" w:type="dxa"/>
          </w:tcPr>
          <w:p w:rsidR="005E703C" w:rsidRDefault="00274E9C">
            <w:pPr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rFonts w:hint="eastAsia"/>
                <w:noProof/>
              </w:rPr>
              <w:t xml:space="preserve">hampy </w:t>
            </w:r>
            <w:r w:rsidR="00057AD0">
              <w:rPr>
                <w:noProof/>
              </w:rPr>
              <w:t>2013 Beaujolais Villages Nouveau</w:t>
            </w:r>
          </w:p>
        </w:tc>
        <w:tc>
          <w:tcPr>
            <w:tcW w:w="4290" w:type="dxa"/>
          </w:tcPr>
          <w:p w:rsidR="005E703C" w:rsidRDefault="00274E9C">
            <w:r>
              <w:t>L</w:t>
            </w:r>
            <w:r>
              <w:rPr>
                <w:rFonts w:hint="eastAsia"/>
              </w:rPr>
              <w:t xml:space="preserve">a </w:t>
            </w:r>
            <w:r w:rsidR="00057AD0">
              <w:t xml:space="preserve">Grande Cave Domaine Du Vieux Chateau Cuvee Imperial </w:t>
            </w:r>
            <w:proofErr w:type="spellStart"/>
            <w:r w:rsidR="00057AD0">
              <w:t>Bour</w:t>
            </w:r>
            <w:proofErr w:type="spellEnd"/>
            <w:r w:rsidR="00057AD0">
              <w:t xml:space="preserve"> </w:t>
            </w:r>
            <w:proofErr w:type="spellStart"/>
            <w:r w:rsidR="00057AD0">
              <w:t>Gogne</w:t>
            </w:r>
            <w:proofErr w:type="spellEnd"/>
            <w:r w:rsidR="00057AD0">
              <w:t xml:space="preserve"> 1999</w:t>
            </w:r>
          </w:p>
        </w:tc>
      </w:tr>
      <w:tr w:rsidR="005E703C" w:rsidTr="00251305">
        <w:tc>
          <w:tcPr>
            <w:tcW w:w="4232" w:type="dxa"/>
          </w:tcPr>
          <w:p w:rsidR="005E703C" w:rsidRDefault="00F70B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28CD6" wp14:editId="2851C290">
                  <wp:extent cx="2581275" cy="1936112"/>
                  <wp:effectExtent l="0" t="0" r="0" b="762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518" cy="194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5E703C" w:rsidRDefault="00F70B97">
            <w:r>
              <w:rPr>
                <w:noProof/>
              </w:rPr>
              <w:drawing>
                <wp:inline distT="0" distB="0" distL="0" distR="0" wp14:anchorId="63A1D977" wp14:editId="53208B30">
                  <wp:extent cx="2590593" cy="1943100"/>
                  <wp:effectExtent l="0" t="0" r="63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674" cy="19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3C" w:rsidTr="00251305">
        <w:tc>
          <w:tcPr>
            <w:tcW w:w="4232" w:type="dxa"/>
          </w:tcPr>
          <w:p w:rsidR="005E703C" w:rsidRDefault="00F70B97">
            <w:pPr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rFonts w:hint="eastAsia"/>
                <w:noProof/>
              </w:rPr>
              <w:t xml:space="preserve">otes </w:t>
            </w:r>
            <w:r w:rsidR="00057AD0">
              <w:rPr>
                <w:noProof/>
              </w:rPr>
              <w:t>Du Rhone 1997</w:t>
            </w:r>
          </w:p>
        </w:tc>
        <w:tc>
          <w:tcPr>
            <w:tcW w:w="4290" w:type="dxa"/>
          </w:tcPr>
          <w:p w:rsidR="005E703C" w:rsidRDefault="00F70B97">
            <w:r>
              <w:t>D</w:t>
            </w:r>
            <w:r>
              <w:rPr>
                <w:rFonts w:hint="eastAsia"/>
              </w:rPr>
              <w:t xml:space="preserve">aisy </w:t>
            </w:r>
            <w:r w:rsidR="00057AD0">
              <w:t>Ridge Reserve 2005</w:t>
            </w:r>
          </w:p>
        </w:tc>
      </w:tr>
      <w:tr w:rsidR="005E703C" w:rsidTr="00251305">
        <w:tc>
          <w:tcPr>
            <w:tcW w:w="4232" w:type="dxa"/>
          </w:tcPr>
          <w:p w:rsidR="005E703C" w:rsidRDefault="00F70B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573E6" wp14:editId="428C092F">
                  <wp:extent cx="2552495" cy="1914525"/>
                  <wp:effectExtent l="0" t="0" r="63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653" cy="191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5E703C" w:rsidRDefault="00F70B97">
            <w:r>
              <w:rPr>
                <w:noProof/>
              </w:rPr>
              <w:drawing>
                <wp:inline distT="0" distB="0" distL="0" distR="0" wp14:anchorId="1149269F" wp14:editId="3E5B4D5F">
                  <wp:extent cx="2641389" cy="1981200"/>
                  <wp:effectExtent l="0" t="0" r="698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7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10" cy="198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3C" w:rsidTr="00251305">
        <w:tc>
          <w:tcPr>
            <w:tcW w:w="4232" w:type="dxa"/>
          </w:tcPr>
          <w:p w:rsidR="005E703C" w:rsidRDefault="00F70B97">
            <w:pPr>
              <w:rPr>
                <w:noProof/>
              </w:rPr>
            </w:pPr>
            <w:r>
              <w:rPr>
                <w:noProof/>
              </w:rPr>
              <w:t>M</w:t>
            </w:r>
            <w:r>
              <w:rPr>
                <w:rFonts w:hint="eastAsia"/>
                <w:noProof/>
              </w:rPr>
              <w:t xml:space="preserve">iraflores </w:t>
            </w:r>
            <w:r w:rsidR="00057AD0">
              <w:rPr>
                <w:noProof/>
              </w:rPr>
              <w:t>Cacabernet Sauvignon Merlot 2009</w:t>
            </w:r>
          </w:p>
        </w:tc>
        <w:tc>
          <w:tcPr>
            <w:tcW w:w="4290" w:type="dxa"/>
          </w:tcPr>
          <w:p w:rsidR="005E703C" w:rsidRDefault="00F70B97">
            <w:r>
              <w:t>C</w:t>
            </w:r>
            <w:r>
              <w:rPr>
                <w:rFonts w:hint="eastAsia"/>
              </w:rPr>
              <w:t xml:space="preserve">ampo </w:t>
            </w:r>
            <w:r w:rsidR="00057AD0">
              <w:t xml:space="preserve">Santa Lena </w:t>
            </w:r>
            <w:proofErr w:type="spellStart"/>
            <w:r w:rsidR="00057AD0">
              <w:t>Valpolicella</w:t>
            </w:r>
            <w:proofErr w:type="spellEnd"/>
            <w:r w:rsidR="00057AD0">
              <w:t xml:space="preserve"> 1996</w:t>
            </w:r>
          </w:p>
        </w:tc>
      </w:tr>
      <w:tr w:rsidR="005E703C" w:rsidTr="00251305">
        <w:tc>
          <w:tcPr>
            <w:tcW w:w="4232" w:type="dxa"/>
          </w:tcPr>
          <w:p w:rsidR="005E703C" w:rsidRDefault="00F70B9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284F9D" wp14:editId="14831A8C">
                  <wp:extent cx="2495550" cy="1871812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766" cy="187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5E703C" w:rsidRDefault="00251305">
            <w:r>
              <w:rPr>
                <w:noProof/>
              </w:rPr>
              <w:drawing>
                <wp:inline distT="0" distB="0" distL="0" distR="0" wp14:anchorId="049E1E8A" wp14:editId="41065805">
                  <wp:extent cx="2562225" cy="1921823"/>
                  <wp:effectExtent l="0" t="0" r="0" b="254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4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83" cy="192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3C" w:rsidTr="00251305">
        <w:tc>
          <w:tcPr>
            <w:tcW w:w="4232" w:type="dxa"/>
          </w:tcPr>
          <w:p w:rsidR="005E703C" w:rsidRDefault="00F70B97">
            <w:pPr>
              <w:rPr>
                <w:noProof/>
              </w:rPr>
            </w:pPr>
            <w:r>
              <w:rPr>
                <w:noProof/>
              </w:rPr>
              <w:t>G</w:t>
            </w:r>
            <w:r>
              <w:rPr>
                <w:rFonts w:hint="eastAsia"/>
                <w:noProof/>
              </w:rPr>
              <w:t xml:space="preserve">allo </w:t>
            </w:r>
            <w:r w:rsidR="00057AD0">
              <w:rPr>
                <w:noProof/>
              </w:rPr>
              <w:t xml:space="preserve">Family Vieyards Merlot </w:t>
            </w:r>
            <w:r>
              <w:t>California</w:t>
            </w:r>
            <w:r>
              <w:rPr>
                <w:rFonts w:hint="eastAsia"/>
              </w:rPr>
              <w:t xml:space="preserve"> </w:t>
            </w:r>
            <w:r w:rsidR="00057AD0">
              <w:t>2011</w:t>
            </w:r>
          </w:p>
        </w:tc>
        <w:tc>
          <w:tcPr>
            <w:tcW w:w="4290" w:type="dxa"/>
          </w:tcPr>
          <w:p w:rsidR="005E703C" w:rsidRDefault="00251305">
            <w:r>
              <w:t>Q</w:t>
            </w:r>
            <w:r>
              <w:rPr>
                <w:rFonts w:hint="eastAsia"/>
              </w:rPr>
              <w:t xml:space="preserve">ueen </w:t>
            </w:r>
            <w:r>
              <w:t>Adelaide</w:t>
            </w:r>
            <w:r>
              <w:rPr>
                <w:rFonts w:hint="eastAsia"/>
              </w:rPr>
              <w:t xml:space="preserve"> </w:t>
            </w:r>
            <w:r w:rsidR="00057AD0">
              <w:t>Cabernet Sauvignon 2012</w:t>
            </w:r>
          </w:p>
        </w:tc>
      </w:tr>
      <w:tr w:rsidR="005E703C" w:rsidTr="00251305">
        <w:tc>
          <w:tcPr>
            <w:tcW w:w="4232" w:type="dxa"/>
          </w:tcPr>
          <w:p w:rsidR="005E703C" w:rsidRDefault="002513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44FBAF" wp14:editId="027833BB">
                  <wp:extent cx="2489000" cy="1866900"/>
                  <wp:effectExtent l="0" t="0" r="698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999" cy="186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5E703C" w:rsidRDefault="005E703C"/>
        </w:tc>
        <w:bookmarkStart w:id="1" w:name="_GoBack"/>
        <w:bookmarkEnd w:id="1"/>
      </w:tr>
      <w:tr w:rsidR="005E703C" w:rsidTr="00251305">
        <w:tc>
          <w:tcPr>
            <w:tcW w:w="4232" w:type="dxa"/>
          </w:tcPr>
          <w:p w:rsidR="005E703C" w:rsidRDefault="00251305">
            <w:pPr>
              <w:rPr>
                <w:noProof/>
              </w:rPr>
            </w:pPr>
            <w:r>
              <w:rPr>
                <w:noProof/>
              </w:rPr>
              <w:t>B</w:t>
            </w:r>
            <w:r>
              <w:rPr>
                <w:rFonts w:hint="eastAsia"/>
                <w:noProof/>
              </w:rPr>
              <w:t xml:space="preserve">arros </w:t>
            </w:r>
            <w:r w:rsidR="00057AD0">
              <w:rPr>
                <w:noProof/>
              </w:rPr>
              <w:t>Estd 1913 Porto</w:t>
            </w:r>
          </w:p>
        </w:tc>
        <w:tc>
          <w:tcPr>
            <w:tcW w:w="4290" w:type="dxa"/>
          </w:tcPr>
          <w:p w:rsidR="005E703C" w:rsidRDefault="005E703C"/>
        </w:tc>
      </w:tr>
    </w:tbl>
    <w:p w:rsidR="008260B1" w:rsidRDefault="008260B1"/>
    <w:sectPr w:rsidR="008260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524"/>
    <w:rsid w:val="00057AD0"/>
    <w:rsid w:val="001978DF"/>
    <w:rsid w:val="00251305"/>
    <w:rsid w:val="00274E9C"/>
    <w:rsid w:val="002A782B"/>
    <w:rsid w:val="002D2FE0"/>
    <w:rsid w:val="004C05AB"/>
    <w:rsid w:val="005E703C"/>
    <w:rsid w:val="00633DAF"/>
    <w:rsid w:val="00686F0C"/>
    <w:rsid w:val="006A1E00"/>
    <w:rsid w:val="007C4524"/>
    <w:rsid w:val="00816FB8"/>
    <w:rsid w:val="008260B1"/>
    <w:rsid w:val="00960355"/>
    <w:rsid w:val="00A33831"/>
    <w:rsid w:val="00BE0FB8"/>
    <w:rsid w:val="00C51F18"/>
    <w:rsid w:val="00D273E7"/>
    <w:rsid w:val="00E650FD"/>
    <w:rsid w:val="00F7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452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C4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452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C4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9</Pages>
  <Words>238</Words>
  <Characters>1360</Characters>
  <Application>Microsoft Office Word</Application>
  <DocSecurity>0</DocSecurity>
  <Lines>11</Lines>
  <Paragraphs>3</Paragraphs>
  <ScaleCrop>false</ScaleCrop>
  <Company>kuas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kuas</dc:creator>
  <cp:lastModifiedBy>kuas</cp:lastModifiedBy>
  <cp:revision>3</cp:revision>
  <cp:lastPrinted>2015-09-25T05:16:00Z</cp:lastPrinted>
  <dcterms:created xsi:type="dcterms:W3CDTF">2015-09-21T07:54:00Z</dcterms:created>
  <dcterms:modified xsi:type="dcterms:W3CDTF">2015-09-25T06:26:00Z</dcterms:modified>
</cp:coreProperties>
</file>